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29B" w:rsidRDefault="00AD529B" w:rsidP="0023417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AD529B" w:rsidRDefault="00AD529B" w:rsidP="00AD5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СЕЛЬСКАЯ ДУМА</w:t>
      </w:r>
    </w:p>
    <w:p w:rsidR="00AD529B" w:rsidRDefault="00AD529B" w:rsidP="00AD5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Игнатовка» </w:t>
      </w:r>
    </w:p>
    <w:p w:rsidR="00AD529B" w:rsidRDefault="00AD529B" w:rsidP="00AD529B">
      <w:pPr>
        <w:jc w:val="center"/>
        <w:rPr>
          <w:b/>
        </w:rPr>
      </w:pPr>
    </w:p>
    <w:p w:rsidR="00AD529B" w:rsidRDefault="00AD529B" w:rsidP="00AD529B">
      <w:pPr>
        <w:jc w:val="center"/>
        <w:rPr>
          <w:b/>
        </w:rPr>
      </w:pPr>
    </w:p>
    <w:p w:rsidR="00AD529B" w:rsidRDefault="00AD529B" w:rsidP="00AD5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AD529B" w:rsidRDefault="00AD529B" w:rsidP="00AD529B">
      <w:pPr>
        <w:jc w:val="center"/>
        <w:rPr>
          <w:b/>
          <w:sz w:val="28"/>
          <w:szCs w:val="28"/>
        </w:rPr>
      </w:pPr>
    </w:p>
    <w:p w:rsidR="00AD529B" w:rsidRDefault="00CC7989" w:rsidP="00AD529B">
      <w:pPr>
        <w:rPr>
          <w:u w:val="single"/>
        </w:rPr>
      </w:pPr>
      <w:r>
        <w:rPr>
          <w:u w:val="single"/>
        </w:rPr>
        <w:t>от 09 февраля 2018</w:t>
      </w:r>
      <w:r w:rsidR="00AD529B">
        <w:rPr>
          <w:u w:val="single"/>
        </w:rPr>
        <w:t xml:space="preserve"> года</w:t>
      </w:r>
      <w:r w:rsidR="00AD529B">
        <w:rPr>
          <w:b/>
        </w:rPr>
        <w:t xml:space="preserve">                                                                                                       </w:t>
      </w:r>
      <w:r w:rsidR="00AD529B">
        <w:rPr>
          <w:u w:val="single"/>
        </w:rPr>
        <w:t xml:space="preserve">№ </w:t>
      </w:r>
      <w:r>
        <w:rPr>
          <w:u w:val="single"/>
        </w:rPr>
        <w:t>115</w:t>
      </w:r>
      <w:bookmarkStart w:id="0" w:name="_GoBack"/>
      <w:bookmarkEnd w:id="0"/>
    </w:p>
    <w:p w:rsidR="00AD529B" w:rsidRDefault="00AD529B" w:rsidP="00AD529B">
      <w:pPr>
        <w:rPr>
          <w:u w:val="single"/>
        </w:rPr>
      </w:pPr>
    </w:p>
    <w:p w:rsidR="008D58AF" w:rsidRDefault="00AD529B" w:rsidP="008D58AF">
      <w:pPr>
        <w:jc w:val="both"/>
        <w:rPr>
          <w:rFonts w:eastAsiaTheme="minorHAnsi"/>
          <w:b/>
          <w:bCs/>
          <w:lang w:eastAsia="en-US"/>
        </w:rPr>
      </w:pPr>
      <w:r w:rsidRPr="00AD529B">
        <w:rPr>
          <w:rFonts w:eastAsiaTheme="minorHAnsi"/>
          <w:b/>
          <w:lang w:eastAsia="en-US"/>
        </w:rPr>
        <w:t xml:space="preserve">Об </w:t>
      </w:r>
      <w:r w:rsidR="008D58AF">
        <w:rPr>
          <w:rFonts w:eastAsiaTheme="minorHAnsi"/>
          <w:b/>
          <w:bCs/>
          <w:lang w:eastAsia="en-US"/>
        </w:rPr>
        <w:t>утверждении Положения о порядке</w:t>
      </w:r>
    </w:p>
    <w:p w:rsidR="008D58AF" w:rsidRDefault="008D58AF" w:rsidP="008D58AF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реализации правотворческой инициативы</w:t>
      </w:r>
    </w:p>
    <w:p w:rsidR="008D58AF" w:rsidRDefault="008D58AF" w:rsidP="008D58AF">
      <w:pPr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граждан в муниципальном образовании</w:t>
      </w:r>
    </w:p>
    <w:p w:rsidR="00AD529B" w:rsidRPr="00AD529B" w:rsidRDefault="00AD529B" w:rsidP="008D58AF">
      <w:pPr>
        <w:jc w:val="both"/>
        <w:rPr>
          <w:rFonts w:eastAsiaTheme="minorHAnsi"/>
          <w:b/>
          <w:lang w:eastAsia="en-US"/>
        </w:rPr>
      </w:pPr>
      <w:r w:rsidRPr="00AD529B">
        <w:rPr>
          <w:rFonts w:eastAsiaTheme="minorHAnsi"/>
          <w:b/>
          <w:lang w:eastAsia="en-US"/>
        </w:rPr>
        <w:t>сельского поселения «Деревня Игнатовка»</w:t>
      </w:r>
    </w:p>
    <w:p w:rsidR="00AD529B" w:rsidRDefault="00AD529B" w:rsidP="00AD529B">
      <w:pPr>
        <w:suppressAutoHyphens/>
        <w:rPr>
          <w:b/>
          <w:bCs/>
          <w:lang w:eastAsia="ar-SA"/>
        </w:rPr>
      </w:pPr>
    </w:p>
    <w:p w:rsidR="00AD529B" w:rsidRPr="00AD529B" w:rsidRDefault="00AD529B" w:rsidP="00AD529B">
      <w:pPr>
        <w:jc w:val="both"/>
        <w:rPr>
          <w:rFonts w:eastAsiaTheme="minorHAnsi"/>
          <w:lang w:eastAsia="en-US"/>
        </w:rPr>
      </w:pPr>
      <w:r>
        <w:rPr>
          <w:bCs/>
          <w:lang w:eastAsia="ar-SA"/>
        </w:rPr>
        <w:t xml:space="preserve">                 </w:t>
      </w:r>
      <w:r w:rsidRPr="00AD529B">
        <w:rPr>
          <w:rFonts w:eastAsiaTheme="minorHAnsi" w:cstheme="minorBidi"/>
          <w:lang w:eastAsia="en-US"/>
        </w:rPr>
        <w:t xml:space="preserve">В </w:t>
      </w:r>
      <w:r w:rsidR="008D58AF">
        <w:rPr>
          <w:rFonts w:eastAsiaTheme="minorHAnsi" w:cstheme="minorBidi"/>
          <w:lang w:eastAsia="en-US"/>
        </w:rPr>
        <w:t>соответствии со ст. 26</w:t>
      </w:r>
      <w:r w:rsidRPr="00AD529B">
        <w:rPr>
          <w:rFonts w:eastAsiaTheme="minorHAnsi" w:cstheme="minorBidi"/>
          <w:lang w:eastAsia="en-US"/>
        </w:rPr>
        <w:t xml:space="preserve"> Федерального </w:t>
      </w:r>
      <w:hyperlink r:id="rId6" w:history="1">
        <w:r w:rsidRPr="008D58AF">
          <w:rPr>
            <w:rFonts w:eastAsiaTheme="minorHAnsi" w:cstheme="minorBidi"/>
            <w:lang w:eastAsia="en-US"/>
          </w:rPr>
          <w:t>закона</w:t>
        </w:r>
      </w:hyperlink>
      <w:r w:rsidR="008D58AF">
        <w:rPr>
          <w:rFonts w:eastAsiaTheme="minorHAnsi" w:cstheme="minorBidi"/>
          <w:lang w:eastAsia="en-US"/>
        </w:rPr>
        <w:t xml:space="preserve"> от 06.10.2003</w:t>
      </w:r>
      <w:r w:rsidRPr="00AD529B">
        <w:rPr>
          <w:rFonts w:eastAsiaTheme="minorHAnsi" w:cstheme="minorBidi"/>
          <w:lang w:eastAsia="en-US"/>
        </w:rPr>
        <w:t xml:space="preserve"> № </w:t>
      </w:r>
      <w:r w:rsidR="008D58AF">
        <w:rPr>
          <w:rFonts w:eastAsiaTheme="minorHAnsi" w:cstheme="minorBidi"/>
          <w:lang w:eastAsia="en-US"/>
        </w:rPr>
        <w:t>131</w:t>
      </w:r>
      <w:r w:rsidRPr="00AD529B">
        <w:rPr>
          <w:rFonts w:eastAsiaTheme="minorHAnsi" w:cstheme="minorBidi"/>
          <w:lang w:eastAsia="en-US"/>
        </w:rPr>
        <w:t xml:space="preserve">-ФЗ «Об </w:t>
      </w:r>
      <w:r w:rsidR="008D58AF">
        <w:rPr>
          <w:rFonts w:eastAsiaTheme="minorHAnsi" w:cstheme="minorBidi"/>
          <w:lang w:eastAsia="en-US"/>
        </w:rPr>
        <w:t>общих принципах организации местного самоуправления в Российской Федерации</w:t>
      </w:r>
      <w:r w:rsidRPr="00AD529B">
        <w:rPr>
          <w:rFonts w:eastAsiaTheme="minorHAnsi" w:cstheme="minorBidi"/>
          <w:lang w:eastAsia="en-US"/>
        </w:rPr>
        <w:t>»</w:t>
      </w:r>
      <w:r w:rsidR="008D58AF">
        <w:rPr>
          <w:rFonts w:eastAsiaTheme="minorHAnsi"/>
          <w:lang w:eastAsia="en-US"/>
        </w:rPr>
        <w:t xml:space="preserve">, статьи </w:t>
      </w:r>
      <w:r w:rsidR="000C39E5">
        <w:rPr>
          <w:rFonts w:eastAsiaTheme="minorHAnsi"/>
          <w:lang w:eastAsia="en-US"/>
        </w:rPr>
        <w:t>15 Устава муниципального образования сельского поселения «Деревня Игнатовка»</w:t>
      </w:r>
      <w:r>
        <w:rPr>
          <w:bCs/>
          <w:lang w:eastAsia="ar-SA"/>
        </w:rPr>
        <w:t>, Сельская Дума сельского поселения «Деревня Игнатовка»</w:t>
      </w:r>
    </w:p>
    <w:p w:rsidR="00AD529B" w:rsidRDefault="00AD529B" w:rsidP="00AD529B">
      <w:pPr>
        <w:suppressAutoHyphens/>
        <w:jc w:val="center"/>
        <w:rPr>
          <w:bCs/>
          <w:lang w:eastAsia="ar-SA"/>
        </w:rPr>
      </w:pPr>
    </w:p>
    <w:p w:rsidR="00AD529B" w:rsidRDefault="00AD529B" w:rsidP="00AD529B">
      <w:pPr>
        <w:suppressAutoHyphens/>
        <w:jc w:val="center"/>
        <w:rPr>
          <w:b/>
          <w:bCs/>
          <w:lang w:eastAsia="ar-SA"/>
        </w:rPr>
      </w:pPr>
      <w:r>
        <w:rPr>
          <w:b/>
          <w:bCs/>
        </w:rPr>
        <w:t>Р Е Ш И Л А:</w:t>
      </w:r>
    </w:p>
    <w:p w:rsidR="00AD529B" w:rsidRDefault="00AD529B" w:rsidP="00AD529B">
      <w:pPr>
        <w:suppressAutoHyphens/>
        <w:rPr>
          <w:b/>
          <w:bCs/>
          <w:lang w:eastAsia="ar-SA"/>
        </w:rPr>
      </w:pPr>
    </w:p>
    <w:p w:rsidR="00AD529B" w:rsidRDefault="00AD529B" w:rsidP="00AD529B">
      <w:pPr>
        <w:jc w:val="center"/>
        <w:rPr>
          <w:b/>
        </w:rPr>
      </w:pPr>
    </w:p>
    <w:p w:rsidR="00AD529B" w:rsidRPr="00AD529B" w:rsidRDefault="00AD529B" w:rsidP="000C39E5">
      <w:pPr>
        <w:jc w:val="both"/>
        <w:rPr>
          <w:rFonts w:eastAsiaTheme="minorHAnsi"/>
          <w:lang w:eastAsia="en-US"/>
        </w:rPr>
      </w:pPr>
      <w:r>
        <w:rPr>
          <w:lang w:eastAsia="ar-SA"/>
        </w:rPr>
        <w:t xml:space="preserve">            </w:t>
      </w:r>
      <w:r w:rsidRPr="00AD529B">
        <w:rPr>
          <w:rFonts w:eastAsiaTheme="minorHAnsi"/>
          <w:lang w:eastAsia="en-US"/>
        </w:rPr>
        <w:t xml:space="preserve">1. Утвердить Положение </w:t>
      </w:r>
      <w:r w:rsidR="000C39E5">
        <w:rPr>
          <w:rFonts w:eastAsiaTheme="minorHAnsi"/>
          <w:lang w:eastAsia="en-US"/>
        </w:rPr>
        <w:t xml:space="preserve">о порядке </w:t>
      </w:r>
      <w:r w:rsidR="000C39E5" w:rsidRPr="000C39E5">
        <w:rPr>
          <w:rFonts w:eastAsiaTheme="minorHAnsi"/>
          <w:lang w:eastAsia="en-US"/>
        </w:rPr>
        <w:t>реализ</w:t>
      </w:r>
      <w:r w:rsidR="000C39E5">
        <w:rPr>
          <w:rFonts w:eastAsiaTheme="minorHAnsi"/>
          <w:lang w:eastAsia="en-US"/>
        </w:rPr>
        <w:t xml:space="preserve">ации правотворческой инициативы </w:t>
      </w:r>
      <w:r w:rsidR="000C39E5" w:rsidRPr="000C39E5">
        <w:rPr>
          <w:rFonts w:eastAsiaTheme="minorHAnsi"/>
          <w:lang w:eastAsia="en-US"/>
        </w:rPr>
        <w:t>граж</w:t>
      </w:r>
      <w:r w:rsidR="000C39E5">
        <w:rPr>
          <w:rFonts w:eastAsiaTheme="minorHAnsi"/>
          <w:lang w:eastAsia="en-US"/>
        </w:rPr>
        <w:t xml:space="preserve">дан в муниципальном образовании </w:t>
      </w:r>
      <w:r w:rsidR="000C39E5" w:rsidRPr="000C39E5">
        <w:rPr>
          <w:rFonts w:eastAsiaTheme="minorHAnsi"/>
          <w:lang w:eastAsia="en-US"/>
        </w:rPr>
        <w:t>сельского поселения «Деревня Игнатовка»</w:t>
      </w:r>
      <w:r w:rsidR="000C39E5">
        <w:rPr>
          <w:rFonts w:eastAsiaTheme="minorHAnsi"/>
          <w:lang w:eastAsia="en-US"/>
        </w:rPr>
        <w:t xml:space="preserve"> (прилагается</w:t>
      </w:r>
      <w:r w:rsidRPr="00AD529B">
        <w:rPr>
          <w:rFonts w:eastAsiaTheme="minorHAnsi"/>
          <w:lang w:eastAsia="en-US"/>
        </w:rPr>
        <w:t>).</w:t>
      </w:r>
    </w:p>
    <w:p w:rsidR="00AD529B" w:rsidRPr="00AD529B" w:rsidRDefault="00AD529B" w:rsidP="00AD529B">
      <w:pPr>
        <w:spacing w:line="252" w:lineRule="auto"/>
        <w:jc w:val="both"/>
        <w:rPr>
          <w:rFonts w:eastAsiaTheme="minorHAnsi"/>
          <w:lang w:eastAsia="en-US"/>
        </w:rPr>
      </w:pPr>
      <w:r w:rsidRPr="00AD529B">
        <w:rPr>
          <w:rFonts w:eastAsia="Calibri"/>
          <w:lang w:eastAsia="en-US"/>
        </w:rPr>
        <w:t xml:space="preserve">            </w:t>
      </w:r>
      <w:r w:rsidR="000C39E5">
        <w:rPr>
          <w:rFonts w:eastAsiaTheme="minorHAnsi"/>
          <w:lang w:eastAsia="en-US"/>
        </w:rPr>
        <w:t>2</w:t>
      </w:r>
      <w:r w:rsidRPr="00AD529B">
        <w:rPr>
          <w:rFonts w:eastAsiaTheme="minorHAnsi"/>
          <w:lang w:eastAsia="en-US"/>
        </w:rPr>
        <w:t xml:space="preserve">. Настоящее </w:t>
      </w:r>
      <w:r>
        <w:rPr>
          <w:rFonts w:eastAsiaTheme="minorHAnsi"/>
          <w:lang w:eastAsia="en-US"/>
        </w:rPr>
        <w:t>Решение</w:t>
      </w:r>
      <w:r w:rsidRPr="00AD529B">
        <w:rPr>
          <w:rFonts w:eastAsiaTheme="minorHAnsi"/>
          <w:lang w:eastAsia="en-US"/>
        </w:rPr>
        <w:t xml:space="preserve"> вступает в силу с момента его официального опубликования (обнародования).</w:t>
      </w:r>
    </w:p>
    <w:p w:rsidR="00AD529B" w:rsidRDefault="00AD529B" w:rsidP="00AD529B">
      <w:pPr>
        <w:suppressAutoHyphens/>
        <w:jc w:val="both"/>
        <w:rPr>
          <w:rFonts w:eastAsiaTheme="minorHAnsi"/>
          <w:lang w:eastAsia="en-US"/>
        </w:rPr>
      </w:pPr>
    </w:p>
    <w:p w:rsidR="002637ED" w:rsidRDefault="002637ED" w:rsidP="00AD529B">
      <w:pPr>
        <w:suppressAutoHyphens/>
        <w:jc w:val="both"/>
        <w:rPr>
          <w:lang w:eastAsia="ar-SA"/>
        </w:rPr>
      </w:pPr>
    </w:p>
    <w:p w:rsidR="00AD529B" w:rsidRDefault="00AD529B" w:rsidP="00AD529B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Глава сельского поселения</w:t>
      </w:r>
    </w:p>
    <w:p w:rsidR="00AD529B" w:rsidRDefault="00AD529B" w:rsidP="00AD529B">
      <w:pPr>
        <w:suppressAutoHyphens/>
        <w:jc w:val="both"/>
        <w:rPr>
          <w:b/>
        </w:rPr>
      </w:pPr>
      <w:r>
        <w:rPr>
          <w:b/>
        </w:rPr>
        <w:t>«Деревня Игнатовка»                                                                                         Г.С. Сафронов</w:t>
      </w: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jc w:val="both"/>
        <w:rPr>
          <w:b/>
        </w:rPr>
      </w:pPr>
    </w:p>
    <w:p w:rsidR="00AD529B" w:rsidRDefault="00AD529B" w:rsidP="00AD529B">
      <w:pPr>
        <w:suppressAutoHyphens/>
        <w:rPr>
          <w:b/>
        </w:rPr>
      </w:pPr>
    </w:p>
    <w:p w:rsidR="00AD529B" w:rsidRDefault="00AD529B" w:rsidP="00AD529B">
      <w:pPr>
        <w:suppressAutoHyphens/>
        <w:rPr>
          <w:b/>
        </w:rPr>
      </w:pPr>
    </w:p>
    <w:p w:rsidR="00025ACB" w:rsidRDefault="00025ACB" w:rsidP="00AD529B">
      <w:pPr>
        <w:suppressAutoHyphens/>
        <w:jc w:val="right"/>
        <w:rPr>
          <w:b/>
          <w:sz w:val="20"/>
          <w:szCs w:val="20"/>
          <w:lang w:eastAsia="ar-SA"/>
        </w:rPr>
      </w:pPr>
    </w:p>
    <w:p w:rsidR="00025ACB" w:rsidRDefault="00025ACB" w:rsidP="00AD529B">
      <w:pPr>
        <w:suppressAutoHyphens/>
        <w:jc w:val="right"/>
        <w:rPr>
          <w:b/>
          <w:sz w:val="20"/>
          <w:szCs w:val="20"/>
          <w:lang w:eastAsia="ar-SA"/>
        </w:rPr>
      </w:pPr>
    </w:p>
    <w:p w:rsidR="00234174" w:rsidRDefault="00234174" w:rsidP="00AD529B">
      <w:pPr>
        <w:suppressAutoHyphens/>
        <w:jc w:val="right"/>
        <w:rPr>
          <w:b/>
          <w:sz w:val="20"/>
          <w:szCs w:val="20"/>
          <w:lang w:eastAsia="ar-SA"/>
        </w:rPr>
      </w:pPr>
    </w:p>
    <w:p w:rsidR="00234174" w:rsidRDefault="00234174" w:rsidP="00AD529B">
      <w:pPr>
        <w:suppressAutoHyphens/>
        <w:jc w:val="right"/>
        <w:rPr>
          <w:b/>
          <w:sz w:val="20"/>
          <w:szCs w:val="20"/>
          <w:lang w:eastAsia="ar-SA"/>
        </w:rPr>
      </w:pPr>
    </w:p>
    <w:p w:rsidR="00234174" w:rsidRDefault="00234174" w:rsidP="00AD529B">
      <w:pPr>
        <w:suppressAutoHyphens/>
        <w:jc w:val="right"/>
        <w:rPr>
          <w:b/>
          <w:sz w:val="20"/>
          <w:szCs w:val="20"/>
          <w:lang w:eastAsia="ar-SA"/>
        </w:rPr>
      </w:pPr>
    </w:p>
    <w:p w:rsidR="005C1311" w:rsidRDefault="005C1311" w:rsidP="00AD529B">
      <w:pPr>
        <w:suppressAutoHyphens/>
        <w:jc w:val="right"/>
        <w:rPr>
          <w:b/>
          <w:sz w:val="20"/>
          <w:szCs w:val="20"/>
          <w:lang w:eastAsia="ar-SA"/>
        </w:rPr>
      </w:pPr>
    </w:p>
    <w:p w:rsidR="000C39E5" w:rsidRDefault="000C39E5" w:rsidP="00AD529B">
      <w:pPr>
        <w:suppressAutoHyphens/>
        <w:jc w:val="right"/>
        <w:rPr>
          <w:b/>
          <w:sz w:val="20"/>
          <w:szCs w:val="20"/>
          <w:lang w:eastAsia="ar-SA"/>
        </w:rPr>
      </w:pPr>
    </w:p>
    <w:p w:rsidR="000C39E5" w:rsidRDefault="000C39E5" w:rsidP="00AD529B">
      <w:pPr>
        <w:suppressAutoHyphens/>
        <w:jc w:val="right"/>
        <w:rPr>
          <w:b/>
          <w:sz w:val="20"/>
          <w:szCs w:val="20"/>
          <w:lang w:eastAsia="ar-SA"/>
        </w:rPr>
      </w:pPr>
    </w:p>
    <w:p w:rsidR="0096399A" w:rsidRDefault="0096399A" w:rsidP="00AD529B">
      <w:pPr>
        <w:suppressAutoHyphens/>
        <w:jc w:val="right"/>
        <w:rPr>
          <w:b/>
          <w:sz w:val="20"/>
          <w:szCs w:val="20"/>
          <w:lang w:eastAsia="ar-SA"/>
        </w:rPr>
      </w:pPr>
    </w:p>
    <w:p w:rsidR="00AD529B" w:rsidRDefault="0096399A" w:rsidP="00AD529B">
      <w:pPr>
        <w:suppressAutoHyphens/>
        <w:jc w:val="right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lastRenderedPageBreak/>
        <w:t xml:space="preserve"> </w:t>
      </w:r>
      <w:r w:rsidR="00B3635D">
        <w:rPr>
          <w:b/>
          <w:sz w:val="20"/>
          <w:szCs w:val="20"/>
          <w:lang w:eastAsia="ar-SA"/>
        </w:rPr>
        <w:t>Приложение</w:t>
      </w:r>
      <w:r w:rsidR="00AD529B">
        <w:rPr>
          <w:b/>
          <w:sz w:val="20"/>
          <w:szCs w:val="20"/>
          <w:lang w:eastAsia="ar-SA"/>
        </w:rPr>
        <w:t xml:space="preserve"> </w:t>
      </w:r>
    </w:p>
    <w:p w:rsidR="00AD529B" w:rsidRDefault="00AD529B" w:rsidP="00AD529B">
      <w:pPr>
        <w:suppressAutoHyphens/>
        <w:jc w:val="right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к решению Сельской Думы</w:t>
      </w:r>
    </w:p>
    <w:p w:rsidR="00AD529B" w:rsidRDefault="00AD529B" w:rsidP="00AD529B">
      <w:pPr>
        <w:suppressAutoHyphens/>
        <w:jc w:val="right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сельского поселения «Деревня Игнатовка»</w:t>
      </w:r>
    </w:p>
    <w:p w:rsidR="00AD529B" w:rsidRDefault="000C39E5" w:rsidP="00AD529B">
      <w:pPr>
        <w:suppressAutoHyphens/>
        <w:jc w:val="right"/>
        <w:rPr>
          <w:lang w:eastAsia="ar-SA"/>
        </w:rPr>
      </w:pPr>
      <w:r>
        <w:rPr>
          <w:b/>
          <w:sz w:val="20"/>
          <w:szCs w:val="20"/>
          <w:lang w:eastAsia="ar-SA"/>
        </w:rPr>
        <w:t>от «__» ____________20</w:t>
      </w:r>
      <w:r w:rsidR="00925FEA">
        <w:rPr>
          <w:b/>
          <w:sz w:val="20"/>
          <w:szCs w:val="20"/>
          <w:lang w:eastAsia="ar-SA"/>
        </w:rPr>
        <w:t xml:space="preserve">17 </w:t>
      </w:r>
      <w:r w:rsidR="00AD529B">
        <w:rPr>
          <w:b/>
          <w:sz w:val="20"/>
          <w:szCs w:val="20"/>
          <w:lang w:eastAsia="ar-SA"/>
        </w:rPr>
        <w:t>года № ___</w:t>
      </w:r>
      <w:r w:rsidR="00AD529B">
        <w:rPr>
          <w:lang w:eastAsia="ar-SA"/>
        </w:rPr>
        <w:t xml:space="preserve"> </w:t>
      </w:r>
    </w:p>
    <w:p w:rsidR="00AD529B" w:rsidRDefault="00AD529B" w:rsidP="00AD529B">
      <w:pPr>
        <w:suppressAutoHyphens/>
        <w:jc w:val="right"/>
        <w:rPr>
          <w:lang w:eastAsia="ar-SA"/>
        </w:rPr>
      </w:pPr>
    </w:p>
    <w:p w:rsidR="00AD529B" w:rsidRDefault="00AD529B" w:rsidP="00AD529B">
      <w:pPr>
        <w:suppressAutoHyphens/>
        <w:jc w:val="center"/>
        <w:rPr>
          <w:b/>
          <w:lang w:eastAsia="ar-SA"/>
        </w:rPr>
      </w:pPr>
    </w:p>
    <w:p w:rsidR="00AD529B" w:rsidRDefault="00AD529B" w:rsidP="00AD529B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ПО</w:t>
      </w:r>
      <w:r w:rsidR="00025ACB">
        <w:rPr>
          <w:b/>
          <w:lang w:eastAsia="ar-SA"/>
        </w:rPr>
        <w:t>ЛОЖЕНИЕ</w:t>
      </w:r>
      <w:r>
        <w:rPr>
          <w:b/>
          <w:lang w:eastAsia="ar-SA"/>
        </w:rPr>
        <w:t xml:space="preserve"> </w:t>
      </w:r>
    </w:p>
    <w:p w:rsidR="00AD529B" w:rsidRPr="00025ACB" w:rsidRDefault="005E3733" w:rsidP="00AD529B">
      <w:pPr>
        <w:suppressAutoHyphens/>
        <w:jc w:val="center"/>
        <w:rPr>
          <w:b/>
          <w:lang w:eastAsia="ar-SA"/>
        </w:rPr>
      </w:pPr>
      <w:r>
        <w:rPr>
          <w:rFonts w:eastAsiaTheme="minorHAnsi"/>
          <w:b/>
          <w:lang w:eastAsia="en-US"/>
        </w:rPr>
        <w:t>о</w:t>
      </w:r>
      <w:r w:rsidR="00925FEA">
        <w:rPr>
          <w:rFonts w:eastAsiaTheme="minorHAnsi"/>
          <w:b/>
          <w:lang w:eastAsia="en-US"/>
        </w:rPr>
        <w:t xml:space="preserve"> порядке реализации правотворческой инициативы граждан в муниципальном образовании</w:t>
      </w:r>
      <w:r w:rsidR="00025ACB" w:rsidRPr="00025ACB">
        <w:rPr>
          <w:rFonts w:eastAsiaTheme="minorHAnsi"/>
          <w:b/>
          <w:lang w:eastAsia="en-US"/>
        </w:rPr>
        <w:t xml:space="preserve"> сельского поселения «Деревня Игнатовка» </w:t>
      </w:r>
    </w:p>
    <w:p w:rsidR="00025ACB" w:rsidRPr="0001790D" w:rsidRDefault="00025ACB" w:rsidP="00AD529B">
      <w:pPr>
        <w:suppressAutoHyphens/>
        <w:jc w:val="center"/>
        <w:rPr>
          <w:b/>
          <w:lang w:eastAsia="ar-SA"/>
        </w:rPr>
      </w:pPr>
    </w:p>
    <w:p w:rsidR="00AD529B" w:rsidRDefault="00BD7439" w:rsidP="00AD529B">
      <w:pPr>
        <w:suppressAutoHyphens/>
        <w:jc w:val="center"/>
        <w:rPr>
          <w:b/>
          <w:lang w:eastAsia="ar-SA"/>
        </w:rPr>
      </w:pPr>
      <w:r w:rsidRPr="00234174">
        <w:rPr>
          <w:b/>
          <w:lang w:eastAsia="ar-SA"/>
        </w:rPr>
        <w:t>1</w:t>
      </w:r>
      <w:r w:rsidR="00AD529B">
        <w:rPr>
          <w:b/>
          <w:lang w:eastAsia="ar-SA"/>
        </w:rPr>
        <w:t>. Общие положения</w:t>
      </w:r>
    </w:p>
    <w:p w:rsidR="00C3681F" w:rsidRDefault="00C3681F" w:rsidP="00AD529B">
      <w:pPr>
        <w:suppressAutoHyphens/>
        <w:jc w:val="center"/>
        <w:rPr>
          <w:b/>
          <w:lang w:eastAsia="ar-SA"/>
        </w:rPr>
      </w:pPr>
    </w:p>
    <w:p w:rsidR="00C3681F" w:rsidRPr="00A41DCD" w:rsidRDefault="00C3681F" w:rsidP="00C3681F">
      <w:pPr>
        <w:tabs>
          <w:tab w:val="left" w:pos="567"/>
        </w:tabs>
        <w:autoSpaceDE w:val="0"/>
        <w:autoSpaceDN w:val="0"/>
        <w:adjustRightInd w:val="0"/>
        <w:contextualSpacing/>
        <w:jc w:val="both"/>
      </w:pPr>
      <w:r>
        <w:rPr>
          <w:sz w:val="26"/>
          <w:szCs w:val="26"/>
        </w:rPr>
        <w:t xml:space="preserve">         </w:t>
      </w:r>
      <w:r w:rsidRPr="00A41DCD">
        <w:t xml:space="preserve">1.1. Настоящее Положение </w:t>
      </w:r>
      <w:r w:rsidR="00B3635D">
        <w:t>в соответствии со статьей 26 Федерального закона от 06.10.2003 № 131-ФЗ «Об общих принципах организации местного самоуправления в Российской Федерации»</w:t>
      </w:r>
      <w:r w:rsidR="00793C7A">
        <w:t xml:space="preserve"> уста</w:t>
      </w:r>
      <w:r w:rsidR="00D5733D">
        <w:t>навливает порядок реализации правотворческой инициативы граждан</w:t>
      </w:r>
      <w:r w:rsidR="00CE35F5">
        <w:t>, являющейся одной из форм участия граждан в осуществлении местного самоуправления</w:t>
      </w:r>
      <w:r w:rsidRPr="00A41DCD">
        <w:t xml:space="preserve"> (далее – </w:t>
      </w:r>
      <w:r w:rsidR="00CE35F5">
        <w:t>правотворческая инициатива</w:t>
      </w:r>
      <w:r w:rsidRPr="00A41DCD">
        <w:t>).</w:t>
      </w:r>
    </w:p>
    <w:p w:rsidR="00A41DCD" w:rsidRDefault="00C3681F" w:rsidP="00CE35F5">
      <w:pPr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</w:pPr>
      <w:r w:rsidRPr="00A41DCD">
        <w:t>1.2</w:t>
      </w:r>
      <w:r w:rsidR="00CE35F5">
        <w:t>. В порядке реализации правотворческой инициативы, инициативная группа граждан, обладающих избирательным правом, может внести в органы местного самоуправления или должностному лицу местного самоуправления муниципального образования сельского поселения «Деревня Игнатовка»</w:t>
      </w:r>
      <w:r w:rsidR="00202AF9">
        <w:t xml:space="preserve"> проект муниципального правового акта (далее – проект правового акта) по вопросам местного значения.</w:t>
      </w:r>
    </w:p>
    <w:p w:rsidR="00202AF9" w:rsidRPr="00A41DCD" w:rsidRDefault="00202AF9" w:rsidP="00CE35F5">
      <w:pPr>
        <w:tabs>
          <w:tab w:val="left" w:pos="567"/>
        </w:tabs>
        <w:autoSpaceDE w:val="0"/>
        <w:autoSpaceDN w:val="0"/>
        <w:adjustRightInd w:val="0"/>
        <w:ind w:firstLine="567"/>
        <w:contextualSpacing/>
        <w:jc w:val="both"/>
        <w:rPr>
          <w:rFonts w:eastAsia="Calibri"/>
        </w:rPr>
      </w:pPr>
    </w:p>
    <w:p w:rsidR="00202AF9" w:rsidRDefault="00BD7439" w:rsidP="00202AF9">
      <w:pPr>
        <w:spacing w:line="252" w:lineRule="auto"/>
        <w:jc w:val="center"/>
        <w:rPr>
          <w:rFonts w:eastAsiaTheme="minorHAnsi"/>
          <w:b/>
          <w:lang w:eastAsia="en-US"/>
        </w:rPr>
      </w:pPr>
      <w:r w:rsidRPr="008154D7">
        <w:rPr>
          <w:rFonts w:eastAsiaTheme="minorHAnsi"/>
          <w:b/>
          <w:lang w:eastAsia="en-US"/>
        </w:rPr>
        <w:t>2</w:t>
      </w:r>
      <w:r w:rsidR="00A41DCD" w:rsidRPr="00A41DCD">
        <w:rPr>
          <w:rFonts w:eastAsiaTheme="minorHAnsi"/>
          <w:b/>
          <w:lang w:eastAsia="en-US"/>
        </w:rPr>
        <w:t xml:space="preserve">. </w:t>
      </w:r>
      <w:r w:rsidR="00202AF9">
        <w:rPr>
          <w:rFonts w:eastAsiaTheme="minorHAnsi"/>
          <w:b/>
          <w:lang w:eastAsia="en-US"/>
        </w:rPr>
        <w:t xml:space="preserve">Порядок формирования инициативной группы по реализации </w:t>
      </w:r>
    </w:p>
    <w:p w:rsidR="00A41DCD" w:rsidRPr="00A41DCD" w:rsidRDefault="00202AF9" w:rsidP="00202AF9">
      <w:pPr>
        <w:spacing w:line="252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правотворческой инициативы</w:t>
      </w:r>
    </w:p>
    <w:p w:rsidR="00AD529B" w:rsidRPr="00A41DCD" w:rsidRDefault="00AD529B" w:rsidP="00AD529B"/>
    <w:p w:rsidR="00A41DCD" w:rsidRDefault="00A41DCD" w:rsidP="00202AF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41DCD">
        <w:t>2.1.</w:t>
      </w:r>
      <w:r w:rsidRPr="00A41DCD">
        <w:rPr>
          <w:rFonts w:eastAsia="Calibri"/>
        </w:rPr>
        <w:t xml:space="preserve"> </w:t>
      </w:r>
      <w:r w:rsidR="00202AF9">
        <w:rPr>
          <w:rFonts w:eastAsia="Calibri"/>
        </w:rPr>
        <w:t>Формирование инициативной группы граждан по реализации правотворческой инициативы осуществляется на основе добровольного волеизъявления граждан путем включения их в список инициативной группы</w:t>
      </w:r>
      <w:r w:rsidR="00E95D7A">
        <w:rPr>
          <w:rFonts w:eastAsia="Calibri"/>
        </w:rPr>
        <w:t xml:space="preserve"> граждан.</w:t>
      </w:r>
    </w:p>
    <w:p w:rsidR="00E95D7A" w:rsidRDefault="00E95D7A" w:rsidP="00202AF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2.2. Минимальная численность инициативной группы граждан по реализации составляет один процент от числа жителей муниципального образования сельского поселения «Деревня Игнатовка», обладающих избирательным правом.</w:t>
      </w:r>
    </w:p>
    <w:p w:rsidR="00E95D7A" w:rsidRDefault="00E95D7A" w:rsidP="00202AF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2.3. При создании инициативной группы граждан определяются ее члены, уполномоченные представлять инициативную группу при внесении и рассмотрении проекта правового акта.</w:t>
      </w:r>
    </w:p>
    <w:p w:rsidR="00E95D7A" w:rsidRDefault="00E95D7A" w:rsidP="00202AF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2.4. Список инициативной группы граждан составляется по форме согласно</w:t>
      </w:r>
      <w:r w:rsidR="001017BE">
        <w:rPr>
          <w:rFonts w:eastAsia="Calibri"/>
        </w:rPr>
        <w:t xml:space="preserve">, </w:t>
      </w:r>
      <w:r>
        <w:rPr>
          <w:rFonts w:eastAsia="Calibri"/>
        </w:rPr>
        <w:t>приложению к настоящему Положению и должен содержать сведения</w:t>
      </w:r>
      <w:r w:rsidR="001017BE">
        <w:rPr>
          <w:rFonts w:eastAsia="Calibri"/>
        </w:rPr>
        <w:t xml:space="preserve"> о каждом члене инициативной группы и подпись каждого члена инициативной группы. Если член инициативной группы является ее представителем, то в списке членов инициативной группы делается отметка «представитель».</w:t>
      </w:r>
    </w:p>
    <w:p w:rsidR="001017BE" w:rsidRDefault="001017BE" w:rsidP="00202AF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2.5. Информация о каждом члене инициативной группы, подпись и дата ее внесения в список вносятся каждым членом инициативной группы собственноручно.</w:t>
      </w:r>
    </w:p>
    <w:p w:rsidR="001017BE" w:rsidRDefault="001017BE" w:rsidP="00202AF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2.6. Срок сбора подписей составляет не более двух месяцев с даты внесения первой подписи.</w:t>
      </w:r>
    </w:p>
    <w:p w:rsidR="007D6875" w:rsidRPr="007D6875" w:rsidRDefault="007D6875" w:rsidP="007D687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2.7. Не допускается вознаграждение за внесение подписи в список инициативной группы.</w:t>
      </w:r>
    </w:p>
    <w:p w:rsidR="00A41DCD" w:rsidRPr="00A41DCD" w:rsidRDefault="00BD7439" w:rsidP="00A41DCD">
      <w:pPr>
        <w:autoSpaceDE w:val="0"/>
        <w:autoSpaceDN w:val="0"/>
        <w:adjustRightInd w:val="0"/>
        <w:contextualSpacing/>
        <w:jc w:val="center"/>
        <w:outlineLvl w:val="1"/>
        <w:rPr>
          <w:b/>
        </w:rPr>
      </w:pPr>
      <w:bookmarkStart w:id="1" w:name="Par75"/>
      <w:bookmarkStart w:id="2" w:name="Par92"/>
      <w:bookmarkEnd w:id="1"/>
      <w:bookmarkEnd w:id="2"/>
      <w:r w:rsidRPr="00234174">
        <w:rPr>
          <w:b/>
        </w:rPr>
        <w:t>3</w:t>
      </w:r>
      <w:r w:rsidR="00A41DCD" w:rsidRPr="00A41DCD">
        <w:rPr>
          <w:b/>
        </w:rPr>
        <w:t xml:space="preserve">. </w:t>
      </w:r>
      <w:r w:rsidR="007D6875">
        <w:rPr>
          <w:b/>
        </w:rPr>
        <w:t>Внесение проекта правового акта</w:t>
      </w:r>
    </w:p>
    <w:p w:rsidR="00A41DCD" w:rsidRPr="00A41DCD" w:rsidRDefault="00A41DCD" w:rsidP="00A41DCD">
      <w:pPr>
        <w:autoSpaceDE w:val="0"/>
        <w:autoSpaceDN w:val="0"/>
        <w:adjustRightInd w:val="0"/>
        <w:jc w:val="both"/>
      </w:pPr>
    </w:p>
    <w:p w:rsidR="00BC5BD7" w:rsidRDefault="00A41DCD" w:rsidP="00A41DCD">
      <w:pPr>
        <w:autoSpaceDE w:val="0"/>
        <w:autoSpaceDN w:val="0"/>
        <w:adjustRightInd w:val="0"/>
        <w:ind w:firstLine="567"/>
        <w:jc w:val="both"/>
      </w:pPr>
      <w:r w:rsidRPr="00A41DCD">
        <w:t>3.1. </w:t>
      </w:r>
      <w:r w:rsidR="007D6875">
        <w:t xml:space="preserve">В целях реализации правотворческой инициативы представитель (представители) инициативной группы граждан направляет в </w:t>
      </w:r>
      <w:r w:rsidR="00AE56D1">
        <w:t>Сельскую Думу</w:t>
      </w:r>
      <w:r w:rsidR="007D6875">
        <w:t xml:space="preserve"> сельского поселения «Деревня Игнатовка»</w:t>
      </w:r>
      <w:r w:rsidR="00AE56D1">
        <w:t xml:space="preserve"> (далее – Сельская Дума),</w:t>
      </w:r>
      <w:r w:rsidR="00AE56D1" w:rsidRPr="00AE56D1">
        <w:rPr>
          <w:rFonts w:ascii="Arial" w:hAnsi="Arial" w:cs="Arial"/>
          <w:color w:val="666666"/>
          <w:shd w:val="clear" w:color="auto" w:fill="FFFFFF"/>
        </w:rPr>
        <w:t xml:space="preserve"> </w:t>
      </w:r>
      <w:r w:rsidR="00AE56D1" w:rsidRPr="00AE56D1">
        <w:t xml:space="preserve">если принятие соответствующего правового акта относится к компетенции </w:t>
      </w:r>
      <w:r w:rsidR="00AE56D1">
        <w:t xml:space="preserve">Сельской </w:t>
      </w:r>
      <w:r w:rsidR="00AE56D1" w:rsidRPr="00AE56D1">
        <w:t>Думы</w:t>
      </w:r>
      <w:r w:rsidR="00AE56D1">
        <w:t>,</w:t>
      </w:r>
      <w:r w:rsidR="007D6875">
        <w:t xml:space="preserve"> или </w:t>
      </w:r>
      <w:r w:rsidR="00AE56D1">
        <w:t>в администрацию</w:t>
      </w:r>
      <w:r w:rsidR="007D6875">
        <w:t xml:space="preserve"> сельского поселения </w:t>
      </w:r>
      <w:r w:rsidR="007D6875">
        <w:lastRenderedPageBreak/>
        <w:t>«Деревня Игнатовка»</w:t>
      </w:r>
      <w:r w:rsidR="00AE56D1">
        <w:t xml:space="preserve"> (далее – администрация)</w:t>
      </w:r>
      <w:r w:rsidR="00BC5BD7">
        <w:t xml:space="preserve">, </w:t>
      </w:r>
      <w:r w:rsidR="00AE56D1" w:rsidRPr="00AE56D1">
        <w:t xml:space="preserve">если принятие соответствующего правового акта относится к компетенции </w:t>
      </w:r>
      <w:r w:rsidR="00AE56D1">
        <w:t>администрации,</w:t>
      </w:r>
      <w:r w:rsidR="00BC5BD7">
        <w:t xml:space="preserve"> следующие документы</w:t>
      </w:r>
      <w:bookmarkStart w:id="3" w:name="Par95"/>
      <w:bookmarkEnd w:id="3"/>
      <w:r w:rsidR="00BC5BD7">
        <w:t>:</w:t>
      </w:r>
    </w:p>
    <w:p w:rsidR="00A41DCD" w:rsidRDefault="00BC5BD7" w:rsidP="00A41DCD">
      <w:pPr>
        <w:autoSpaceDE w:val="0"/>
        <w:autoSpaceDN w:val="0"/>
        <w:adjustRightInd w:val="0"/>
        <w:ind w:firstLine="567"/>
        <w:jc w:val="both"/>
      </w:pPr>
      <w:r>
        <w:t>1) сопроводительное письмо с указанием представителя (представителей) инициативной группы</w:t>
      </w:r>
      <w:r w:rsidR="009A50FE">
        <w:t>, который будет являться докладчиком</w:t>
      </w:r>
      <w:r w:rsidR="00AE56D1">
        <w:t xml:space="preserve"> (содокладчиком) по проекту правового акта;</w:t>
      </w:r>
    </w:p>
    <w:p w:rsidR="009A50FE" w:rsidRDefault="009A50FE" w:rsidP="00A41DCD">
      <w:pPr>
        <w:autoSpaceDE w:val="0"/>
        <w:autoSpaceDN w:val="0"/>
        <w:adjustRightInd w:val="0"/>
        <w:ind w:firstLine="567"/>
        <w:jc w:val="both"/>
      </w:pPr>
      <w:r>
        <w:t>2) проект правового акта;</w:t>
      </w:r>
    </w:p>
    <w:p w:rsidR="009A50FE" w:rsidRDefault="009A50FE" w:rsidP="00A41DCD">
      <w:pPr>
        <w:autoSpaceDE w:val="0"/>
        <w:autoSpaceDN w:val="0"/>
        <w:adjustRightInd w:val="0"/>
        <w:ind w:firstLine="567"/>
        <w:jc w:val="both"/>
      </w:pPr>
      <w:r>
        <w:t>3) пояснительную записку к проекту правового акта, содержащу</w:t>
      </w:r>
      <w:r w:rsidR="00A5520C">
        <w:t>ю обоснование необходимости его принятия, ожидаемый</w:t>
      </w:r>
      <w:r w:rsidR="00B434B5">
        <w:t xml:space="preserve"> от его принятия результат, а также финансово-экономическое обоснование проекта, в случае, если его реализация повлечет затраты из местного бюджета;</w:t>
      </w:r>
    </w:p>
    <w:p w:rsidR="00B434B5" w:rsidRPr="00A41DCD" w:rsidRDefault="00B434B5" w:rsidP="00A41DCD">
      <w:pPr>
        <w:autoSpaceDE w:val="0"/>
        <w:autoSpaceDN w:val="0"/>
        <w:adjustRightInd w:val="0"/>
        <w:ind w:firstLine="567"/>
        <w:jc w:val="both"/>
      </w:pPr>
      <w:r>
        <w:t>4) список инициативной группы граждан.</w:t>
      </w:r>
    </w:p>
    <w:p w:rsidR="006F083F" w:rsidRDefault="00A41DCD" w:rsidP="00A41DCD">
      <w:pPr>
        <w:tabs>
          <w:tab w:val="left" w:pos="567"/>
          <w:tab w:val="left" w:pos="18286"/>
        </w:tabs>
        <w:autoSpaceDE w:val="0"/>
        <w:autoSpaceDN w:val="0"/>
        <w:adjustRightInd w:val="0"/>
        <w:ind w:firstLine="567"/>
        <w:jc w:val="both"/>
      </w:pPr>
      <w:r w:rsidRPr="00A41DCD">
        <w:t xml:space="preserve">3.2. В </w:t>
      </w:r>
      <w:r w:rsidR="00B434B5">
        <w:t>случае, если представленные документы не соответствуют требованиям настоящего Положения, предъявляемым к численности инициативной группы граждан, к перечню предоставляемых документов, обнаружения в списке</w:t>
      </w:r>
      <w:r w:rsidR="006F083F">
        <w:t xml:space="preserve"> недостоверных сведений о членах инициативной группы, несоблюдения требования пункта 2.5 настоящего Положения, повлекших предоставление недостаточного количества подписей, противоречия правового акта требованиям законодательства, представленные документы возвращаются представителю (представителям) инициативной группы с мотивированным отказом</w:t>
      </w:r>
    </w:p>
    <w:p w:rsidR="009405D9" w:rsidRDefault="006F083F" w:rsidP="00A41DCD">
      <w:pPr>
        <w:tabs>
          <w:tab w:val="left" w:pos="567"/>
          <w:tab w:val="left" w:pos="18286"/>
        </w:tabs>
        <w:autoSpaceDE w:val="0"/>
        <w:autoSpaceDN w:val="0"/>
        <w:adjustRightInd w:val="0"/>
        <w:ind w:firstLine="567"/>
        <w:jc w:val="both"/>
      </w:pPr>
      <w:r>
        <w:t xml:space="preserve">3.3. Порядок проверки представленных документов на соответствие требованиям, установленным настоящим Положением, а также лица, уполномоченные на ее проведение, определяются правовым актом </w:t>
      </w:r>
      <w:r w:rsidR="00A02CB6">
        <w:t>Сельской Думы</w:t>
      </w:r>
      <w:r>
        <w:t xml:space="preserve"> или </w:t>
      </w:r>
      <w:r w:rsidR="00A02CB6">
        <w:t>администрации</w:t>
      </w:r>
      <w:r w:rsidR="008B2E69">
        <w:t>, в компетенцию которых входит принятие правового акта.</w:t>
      </w:r>
    </w:p>
    <w:p w:rsidR="00A41DCD" w:rsidRPr="00A41DCD" w:rsidRDefault="009405D9" w:rsidP="00A41DCD">
      <w:pPr>
        <w:tabs>
          <w:tab w:val="left" w:pos="567"/>
          <w:tab w:val="left" w:pos="18286"/>
        </w:tabs>
        <w:autoSpaceDE w:val="0"/>
        <w:autoSpaceDN w:val="0"/>
        <w:adjustRightInd w:val="0"/>
        <w:ind w:firstLine="567"/>
        <w:jc w:val="both"/>
      </w:pPr>
      <w:r>
        <w:t>3.4. Отказ в принятии документов не является</w:t>
      </w:r>
      <w:r w:rsidR="005B5494">
        <w:t xml:space="preserve"> препятствием для повторного внесения инициативной группой граждан проекта правового акта в порядке</w:t>
      </w:r>
      <w:r w:rsidR="00EB14B0">
        <w:t xml:space="preserve"> </w:t>
      </w:r>
      <w:r w:rsidR="005B5494">
        <w:t>реализации правотворческой инициативы при условии устранения нарушений, вызвавших отказ.</w:t>
      </w:r>
      <w:r w:rsidR="00EB14B0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="00A41DCD" w:rsidRPr="00A41DCD">
        <w:t xml:space="preserve"> </w:t>
      </w:r>
    </w:p>
    <w:p w:rsidR="00A41DCD" w:rsidRPr="00A41DCD" w:rsidRDefault="00A41DCD" w:rsidP="00A41DCD">
      <w:pPr>
        <w:tabs>
          <w:tab w:val="left" w:pos="567"/>
          <w:tab w:val="left" w:pos="18286"/>
        </w:tabs>
        <w:autoSpaceDE w:val="0"/>
        <w:autoSpaceDN w:val="0"/>
        <w:adjustRightInd w:val="0"/>
        <w:ind w:firstLine="567"/>
        <w:jc w:val="both"/>
      </w:pPr>
    </w:p>
    <w:p w:rsidR="00A41DCD" w:rsidRPr="00A41DCD" w:rsidRDefault="00BD7439" w:rsidP="005B5494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</w:rPr>
      </w:pPr>
      <w:r w:rsidRPr="00BD7439">
        <w:rPr>
          <w:rFonts w:eastAsia="Calibri"/>
          <w:b/>
          <w:bCs/>
        </w:rPr>
        <w:t>4</w:t>
      </w:r>
      <w:r w:rsidR="00A41DCD" w:rsidRPr="00A41DCD">
        <w:rPr>
          <w:rFonts w:eastAsia="Calibri"/>
          <w:b/>
          <w:bCs/>
        </w:rPr>
        <w:t xml:space="preserve">. </w:t>
      </w:r>
      <w:r w:rsidR="005B5494">
        <w:rPr>
          <w:rFonts w:eastAsia="Calibri"/>
          <w:b/>
          <w:bCs/>
        </w:rPr>
        <w:t>Рассмотрение и принятие проекта правового акта</w:t>
      </w:r>
    </w:p>
    <w:p w:rsidR="00A41DCD" w:rsidRPr="0017425A" w:rsidRDefault="00A41DCD" w:rsidP="00A41DCD">
      <w:pPr>
        <w:tabs>
          <w:tab w:val="left" w:pos="567"/>
          <w:tab w:val="left" w:pos="1828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BD7439" w:rsidRPr="00BD7439" w:rsidRDefault="00BD7439" w:rsidP="00BD743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D7439">
        <w:rPr>
          <w:rFonts w:eastAsia="Calibri"/>
        </w:rPr>
        <w:t>4.1. </w:t>
      </w:r>
      <w:r w:rsidR="00B7488E">
        <w:rPr>
          <w:rFonts w:eastAsia="Calibri"/>
        </w:rPr>
        <w:t xml:space="preserve">Проект правового акта, внесенный в порядке реализации правотворческой инициативы, должен быть рассмотрен </w:t>
      </w:r>
      <w:r w:rsidR="00142287">
        <w:rPr>
          <w:rFonts w:eastAsia="Calibri"/>
        </w:rPr>
        <w:t>Сельской Думой или администрацией</w:t>
      </w:r>
      <w:r w:rsidR="00142287">
        <w:t xml:space="preserve"> </w:t>
      </w:r>
      <w:r w:rsidR="00B7488E">
        <w:t>не позднее трех месяцев со дня его внесения</w:t>
      </w:r>
      <w:r w:rsidRPr="00BD7439">
        <w:rPr>
          <w:rFonts w:eastAsia="Calibri"/>
        </w:rPr>
        <w:t>.</w:t>
      </w:r>
    </w:p>
    <w:p w:rsidR="00BD7439" w:rsidRPr="00BD7439" w:rsidRDefault="00BD7439" w:rsidP="00BD743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D7439">
        <w:rPr>
          <w:rFonts w:eastAsia="Calibri"/>
        </w:rPr>
        <w:t>4.2. </w:t>
      </w:r>
      <w:r w:rsidR="00B54352">
        <w:rPr>
          <w:rFonts w:eastAsia="Calibri"/>
        </w:rPr>
        <w:t xml:space="preserve">Представителю (представителям) инициативной группы граждан должна быть обеспечена возможность изложения своей позиции </w:t>
      </w:r>
      <w:r w:rsidR="00411330">
        <w:rPr>
          <w:rFonts w:eastAsia="Calibri"/>
        </w:rPr>
        <w:t>при рассмотрении проекта правового акта.</w:t>
      </w:r>
      <w:r w:rsidR="00B54352">
        <w:rPr>
          <w:rFonts w:eastAsia="Calibri"/>
        </w:rPr>
        <w:t xml:space="preserve"> </w:t>
      </w:r>
      <w:r w:rsidR="000C2A8A"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173D" w:rsidRPr="00D0173D" w:rsidRDefault="00BD7439" w:rsidP="00D0173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BD7439">
        <w:rPr>
          <w:rFonts w:eastAsia="Calibri"/>
        </w:rPr>
        <w:t xml:space="preserve">4.3. </w:t>
      </w:r>
      <w:r w:rsidR="00D0173D" w:rsidRPr="00D0173D">
        <w:rPr>
          <w:rFonts w:eastAsia="Calibri"/>
        </w:rPr>
        <w:t xml:space="preserve"> В случае, если принятие правового акта, проект которого внесен в порядке реализации правотворческой инициативы, относится к компетенции </w:t>
      </w:r>
      <w:r w:rsidR="00D0173D">
        <w:rPr>
          <w:rFonts w:eastAsia="Calibri"/>
        </w:rPr>
        <w:t xml:space="preserve">Сельской </w:t>
      </w:r>
      <w:r w:rsidR="00D0173D" w:rsidRPr="00D0173D">
        <w:rPr>
          <w:rFonts w:eastAsia="Calibri"/>
        </w:rPr>
        <w:t xml:space="preserve">Думы, </w:t>
      </w:r>
      <w:r w:rsidR="00D0173D">
        <w:rPr>
          <w:rFonts w:eastAsia="Calibri"/>
        </w:rPr>
        <w:t xml:space="preserve">Сельская </w:t>
      </w:r>
      <w:r w:rsidR="00D0173D" w:rsidRPr="00D0173D">
        <w:rPr>
          <w:rFonts w:eastAsia="Calibri"/>
        </w:rPr>
        <w:t>Дума не позднее чем за десять дней до даты рассмотрения проекта правового акта в письменной форме уведомляет представителей инициативной группы граждан о дате и времени рассмотрения внесенного ими проекта правового акта.</w:t>
      </w:r>
    </w:p>
    <w:p w:rsidR="00D0173D" w:rsidRPr="00D0173D" w:rsidRDefault="00D0173D" w:rsidP="00D0173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0173D">
        <w:rPr>
          <w:rFonts w:eastAsia="Calibri"/>
        </w:rPr>
        <w:t xml:space="preserve">Проект правового акта, внесенный в порядке реализации правотворческой инициативы, рассматривается и принимается на открытом заседании </w:t>
      </w:r>
      <w:r>
        <w:rPr>
          <w:rFonts w:eastAsia="Calibri"/>
        </w:rPr>
        <w:t xml:space="preserve">Сельской </w:t>
      </w:r>
      <w:r w:rsidRPr="00D0173D">
        <w:rPr>
          <w:rFonts w:eastAsia="Calibri"/>
        </w:rPr>
        <w:t>Думы в порядке, установленном Уставом муниципального образования</w:t>
      </w:r>
      <w:r>
        <w:rPr>
          <w:rFonts w:eastAsia="Calibri"/>
        </w:rPr>
        <w:t xml:space="preserve"> сельского поселения</w:t>
      </w:r>
      <w:r w:rsidRPr="00D0173D">
        <w:rPr>
          <w:rFonts w:eastAsia="Calibri"/>
        </w:rPr>
        <w:t xml:space="preserve"> </w:t>
      </w:r>
      <w:r>
        <w:rPr>
          <w:rFonts w:eastAsia="Calibri"/>
        </w:rPr>
        <w:t>«Деревня Игнатовка»</w:t>
      </w:r>
      <w:r w:rsidRPr="00D0173D">
        <w:rPr>
          <w:rFonts w:eastAsia="Calibri"/>
        </w:rPr>
        <w:t xml:space="preserve"> и Регламентом </w:t>
      </w:r>
      <w:r>
        <w:rPr>
          <w:rFonts w:eastAsia="Calibri"/>
        </w:rPr>
        <w:t xml:space="preserve">Сельской </w:t>
      </w:r>
      <w:r w:rsidRPr="00D0173D">
        <w:rPr>
          <w:rFonts w:eastAsia="Calibri"/>
        </w:rPr>
        <w:t>Думы.</w:t>
      </w:r>
    </w:p>
    <w:p w:rsidR="00D0173D" w:rsidRDefault="00D0173D" w:rsidP="00D0173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0173D">
        <w:rPr>
          <w:rFonts w:eastAsia="Calibri"/>
        </w:rPr>
        <w:t>Представитель инициативной группы граждан, указанный в сопроводительном письме, имеет право доклада или содоклада по рассматриваемому проекту правового акта.</w:t>
      </w:r>
    </w:p>
    <w:p w:rsidR="00F4438C" w:rsidRDefault="00F4438C" w:rsidP="00D0173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4.4. </w:t>
      </w:r>
      <w:r w:rsidRPr="00F4438C">
        <w:rPr>
          <w:rFonts w:eastAsia="Calibri"/>
        </w:rPr>
        <w:t xml:space="preserve">В </w:t>
      </w:r>
      <w:r>
        <w:rPr>
          <w:rFonts w:eastAsia="Calibri"/>
        </w:rPr>
        <w:t>администрации</w:t>
      </w:r>
      <w:r w:rsidRPr="00F4438C">
        <w:rPr>
          <w:rFonts w:eastAsia="Calibri"/>
        </w:rPr>
        <w:t xml:space="preserve"> рассмотрение и принятие проекта правового акта осуществляется в порядке, установленном Уставом муниципального образования </w:t>
      </w:r>
      <w:r>
        <w:rPr>
          <w:rFonts w:eastAsia="Calibri"/>
        </w:rPr>
        <w:t xml:space="preserve">сельского поселения «Деревня Игнатовка» </w:t>
      </w:r>
      <w:r w:rsidRPr="00F4438C">
        <w:rPr>
          <w:rFonts w:eastAsia="Calibri"/>
        </w:rPr>
        <w:t xml:space="preserve">и принятым в соответствии с ним правовым актом </w:t>
      </w:r>
      <w:r>
        <w:rPr>
          <w:rFonts w:eastAsia="Calibri"/>
        </w:rPr>
        <w:t>администрации</w:t>
      </w:r>
      <w:r w:rsidRPr="00F4438C">
        <w:rPr>
          <w:rFonts w:eastAsia="Calibri"/>
        </w:rPr>
        <w:t>.</w:t>
      </w:r>
    </w:p>
    <w:p w:rsidR="004A4C73" w:rsidRDefault="004A4C73" w:rsidP="00D0173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4A4C73" w:rsidRDefault="004A4C73" w:rsidP="00D0173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4A4C73" w:rsidRDefault="004A4C73" w:rsidP="004A4C73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5</w:t>
      </w:r>
      <w:r w:rsidRPr="00A41DCD">
        <w:rPr>
          <w:rFonts w:eastAsia="Calibri"/>
          <w:b/>
          <w:bCs/>
        </w:rPr>
        <w:t xml:space="preserve">. </w:t>
      </w:r>
      <w:r>
        <w:rPr>
          <w:rFonts w:eastAsia="Calibri"/>
          <w:b/>
          <w:bCs/>
        </w:rPr>
        <w:t xml:space="preserve">Решение, принятое по результатам рассмотрения </w:t>
      </w:r>
      <w:r w:rsidR="002A7E7C">
        <w:rPr>
          <w:rFonts w:eastAsia="Calibri"/>
          <w:b/>
          <w:bCs/>
        </w:rPr>
        <w:t xml:space="preserve"> </w:t>
      </w:r>
      <w:r w:rsidR="003F5C85">
        <w:rPr>
          <w:rFonts w:eastAsia="Calibri"/>
          <w:b/>
          <w:bCs/>
        </w:rPr>
        <w:t xml:space="preserve"> </w:t>
      </w:r>
    </w:p>
    <w:p w:rsidR="004A4C73" w:rsidRDefault="004A4C73" w:rsidP="004A4C73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</w:rPr>
      </w:pPr>
      <w:r>
        <w:rPr>
          <w:rFonts w:eastAsia="Calibri"/>
          <w:b/>
          <w:bCs/>
        </w:rPr>
        <w:t>правотворческой инициативы</w:t>
      </w:r>
    </w:p>
    <w:p w:rsidR="004A4C73" w:rsidRDefault="004A4C73" w:rsidP="004A4C73">
      <w:pPr>
        <w:autoSpaceDE w:val="0"/>
        <w:autoSpaceDN w:val="0"/>
        <w:adjustRightInd w:val="0"/>
        <w:contextualSpacing/>
        <w:jc w:val="center"/>
        <w:outlineLvl w:val="1"/>
        <w:rPr>
          <w:rFonts w:eastAsia="Calibri"/>
          <w:b/>
          <w:bCs/>
        </w:rPr>
      </w:pPr>
    </w:p>
    <w:p w:rsidR="004A4C73" w:rsidRPr="004A4C73" w:rsidRDefault="004A4C73" w:rsidP="004A4C73">
      <w:pPr>
        <w:autoSpaceDE w:val="0"/>
        <w:autoSpaceDN w:val="0"/>
        <w:adjustRightInd w:val="0"/>
        <w:contextualSpacing/>
        <w:jc w:val="both"/>
        <w:outlineLvl w:val="1"/>
        <w:rPr>
          <w:rFonts w:eastAsia="Calibri"/>
          <w:bCs/>
        </w:rPr>
      </w:pPr>
      <w:r w:rsidRPr="004A4C73">
        <w:rPr>
          <w:rFonts w:eastAsia="Calibri"/>
          <w:bCs/>
        </w:rPr>
        <w:t>5.1. Решение, принятое по результатам рассмотрения правотворческой инициативы, должно быть мотивированным и в случае отказа в принятии правового акта должно содержать основания такого отказа.</w:t>
      </w:r>
    </w:p>
    <w:p w:rsidR="004A4C73" w:rsidRPr="004A4C73" w:rsidRDefault="004A4C73" w:rsidP="004A4C73">
      <w:pPr>
        <w:autoSpaceDE w:val="0"/>
        <w:autoSpaceDN w:val="0"/>
        <w:adjustRightInd w:val="0"/>
        <w:contextualSpacing/>
        <w:jc w:val="both"/>
        <w:outlineLvl w:val="1"/>
        <w:rPr>
          <w:rFonts w:eastAsia="Calibri"/>
          <w:bCs/>
        </w:rPr>
      </w:pPr>
      <w:r w:rsidRPr="004A4C73">
        <w:rPr>
          <w:rFonts w:eastAsia="Calibri"/>
          <w:bCs/>
        </w:rPr>
        <w:t>5.2. Решение, принятое по результатам рассмотрения правотворческой инициативы, подлежит официальному опубликованию (обнародованию) в печатном средстве массовой информации для опубликования муниципальных правовых актов и иной официальной информации и в письменной форме должно быть доведено до сведения представителей внесшей его инициативной группы граждан.</w:t>
      </w:r>
    </w:p>
    <w:p w:rsidR="004A4C73" w:rsidRPr="004A4C73" w:rsidRDefault="004A4C73" w:rsidP="004A4C73">
      <w:pPr>
        <w:autoSpaceDE w:val="0"/>
        <w:autoSpaceDN w:val="0"/>
        <w:adjustRightInd w:val="0"/>
        <w:contextualSpacing/>
        <w:jc w:val="both"/>
        <w:outlineLvl w:val="1"/>
        <w:rPr>
          <w:rFonts w:eastAsia="Calibri"/>
          <w:bCs/>
        </w:rPr>
      </w:pPr>
    </w:p>
    <w:p w:rsidR="004A4C73" w:rsidRDefault="004A4C73" w:rsidP="004A4C73">
      <w:pPr>
        <w:autoSpaceDE w:val="0"/>
        <w:autoSpaceDN w:val="0"/>
        <w:adjustRightInd w:val="0"/>
        <w:ind w:firstLine="567"/>
        <w:jc w:val="center"/>
        <w:rPr>
          <w:rFonts w:eastAsia="Calibri"/>
        </w:rPr>
      </w:pPr>
    </w:p>
    <w:p w:rsidR="00F4438C" w:rsidRDefault="00F4438C" w:rsidP="00D0173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F4438C" w:rsidRDefault="00F4438C" w:rsidP="00D0173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F4438C" w:rsidRPr="00D0173D" w:rsidRDefault="00F4438C" w:rsidP="00D0173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0C39E5" w:rsidRDefault="00596E86">
      <w:r>
        <w:rPr>
          <w:rFonts w:eastAsia="Calibri"/>
        </w:rPr>
        <w:t xml:space="preserve"> </w:t>
      </w:r>
    </w:p>
    <w:p w:rsidR="00A41DCD" w:rsidRDefault="00A41DCD"/>
    <w:p w:rsidR="00BD7439" w:rsidRDefault="00BD7439" w:rsidP="00BD7439">
      <w:pPr>
        <w:autoSpaceDE w:val="0"/>
        <w:autoSpaceDN w:val="0"/>
        <w:adjustRightInd w:val="0"/>
      </w:pPr>
    </w:p>
    <w:p w:rsidR="00BD7439" w:rsidRDefault="00BD7439" w:rsidP="00BD7439">
      <w:pPr>
        <w:autoSpaceDE w:val="0"/>
        <w:autoSpaceDN w:val="0"/>
        <w:adjustRightInd w:val="0"/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5E3733" w:rsidRDefault="005E3733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</w:p>
    <w:p w:rsidR="00A41DCD" w:rsidRPr="00A41DCD" w:rsidRDefault="00A41DCD" w:rsidP="00BD7439">
      <w:pPr>
        <w:autoSpaceDE w:val="0"/>
        <w:autoSpaceDN w:val="0"/>
        <w:adjustRightInd w:val="0"/>
        <w:jc w:val="right"/>
        <w:rPr>
          <w:rFonts w:eastAsia="Calibri"/>
          <w:b/>
          <w:sz w:val="20"/>
          <w:szCs w:val="20"/>
          <w:lang w:eastAsia="en-US"/>
        </w:rPr>
      </w:pPr>
      <w:r w:rsidRPr="00A41DCD">
        <w:rPr>
          <w:rFonts w:eastAsia="Calibri"/>
          <w:b/>
          <w:sz w:val="20"/>
          <w:szCs w:val="20"/>
          <w:lang w:eastAsia="en-US"/>
        </w:rPr>
        <w:lastRenderedPageBreak/>
        <w:t>Прилож</w:t>
      </w:r>
      <w:r w:rsidR="005E3733">
        <w:rPr>
          <w:rFonts w:eastAsia="Calibri"/>
          <w:b/>
          <w:sz w:val="20"/>
          <w:szCs w:val="20"/>
          <w:lang w:eastAsia="en-US"/>
        </w:rPr>
        <w:t>ение к Положению</w:t>
      </w:r>
    </w:p>
    <w:p w:rsidR="00BD7439" w:rsidRDefault="005E3733" w:rsidP="00BD7439">
      <w:pPr>
        <w:suppressAutoHyphens/>
        <w:jc w:val="right"/>
        <w:rPr>
          <w:b/>
          <w:sz w:val="20"/>
          <w:szCs w:val="20"/>
          <w:lang w:eastAsia="ar-SA"/>
        </w:rPr>
      </w:pPr>
      <w:r>
        <w:rPr>
          <w:b/>
          <w:sz w:val="20"/>
          <w:szCs w:val="20"/>
          <w:lang w:eastAsia="ar-SA"/>
        </w:rPr>
        <w:t>о порядке реализации правотворческой</w:t>
      </w:r>
    </w:p>
    <w:p w:rsidR="00A41DCD" w:rsidRDefault="005E3733" w:rsidP="00A41DCD">
      <w:pPr>
        <w:spacing w:line="252" w:lineRule="auto"/>
        <w:jc w:val="right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инициативы граждан в муниципальном образовании</w:t>
      </w:r>
    </w:p>
    <w:p w:rsidR="005E3733" w:rsidRPr="00A41DCD" w:rsidRDefault="005E3733" w:rsidP="00A41DCD">
      <w:pPr>
        <w:spacing w:line="252" w:lineRule="auto"/>
        <w:jc w:val="right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сельского поселения «Деревня Игнатовка»</w:t>
      </w:r>
    </w:p>
    <w:p w:rsidR="00A41DCD" w:rsidRPr="00A41DCD" w:rsidRDefault="00A41DCD" w:rsidP="00A41DCD">
      <w:pPr>
        <w:spacing w:line="252" w:lineRule="auto"/>
        <w:jc w:val="right"/>
        <w:rPr>
          <w:rFonts w:eastAsiaTheme="minorHAnsi"/>
          <w:b/>
          <w:lang w:eastAsia="en-US"/>
        </w:rPr>
      </w:pPr>
    </w:p>
    <w:p w:rsidR="00A41DCD" w:rsidRDefault="005E3733" w:rsidP="00A41DCD">
      <w:pPr>
        <w:spacing w:line="252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Список </w:t>
      </w:r>
    </w:p>
    <w:p w:rsidR="005E3733" w:rsidRDefault="006A70D2" w:rsidP="00A41DCD">
      <w:pPr>
        <w:spacing w:line="252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и</w:t>
      </w:r>
      <w:r w:rsidR="005E3733">
        <w:rPr>
          <w:rFonts w:eastAsiaTheme="minorHAnsi"/>
          <w:b/>
          <w:lang w:eastAsia="en-US"/>
        </w:rPr>
        <w:t xml:space="preserve">нициативной группы граждан по внесению </w:t>
      </w:r>
    </w:p>
    <w:p w:rsidR="005E3733" w:rsidRPr="00A41DCD" w:rsidRDefault="005E3733" w:rsidP="005E3733">
      <w:pPr>
        <w:spacing w:line="252" w:lineRule="auto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проекта муниципального правового акта</w:t>
      </w:r>
    </w:p>
    <w:p w:rsidR="00A41DCD" w:rsidRDefault="00A41DCD" w:rsidP="00A41DCD">
      <w:pPr>
        <w:spacing w:line="252" w:lineRule="auto"/>
        <w:jc w:val="both"/>
        <w:rPr>
          <w:rFonts w:eastAsiaTheme="minorHAnsi"/>
          <w:lang w:eastAsia="en-US"/>
        </w:rPr>
      </w:pPr>
    </w:p>
    <w:p w:rsidR="006A70D2" w:rsidRPr="006A70D2" w:rsidRDefault="006A70D2" w:rsidP="006A70D2">
      <w:pPr>
        <w:spacing w:line="252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Мы, нижеподписавшиеся, ознакомлены с текстом </w:t>
      </w:r>
      <w:r w:rsidRPr="006A70D2">
        <w:rPr>
          <w:rFonts w:eastAsiaTheme="minorHAnsi"/>
          <w:lang w:eastAsia="en-US"/>
        </w:rPr>
        <w:t>проекта</w:t>
      </w:r>
      <w:r>
        <w:rPr>
          <w:rFonts w:eastAsiaTheme="minorHAnsi"/>
          <w:lang w:eastAsia="en-US"/>
        </w:rPr>
        <w:t xml:space="preserve"> </w:t>
      </w:r>
      <w:r w:rsidRPr="006A70D2">
        <w:rPr>
          <w:rFonts w:eastAsiaTheme="minorHAnsi"/>
          <w:lang w:eastAsia="en-US"/>
        </w:rPr>
        <w:t>муниципального правового акта ____________________________________</w:t>
      </w:r>
      <w:r>
        <w:rPr>
          <w:rFonts w:eastAsiaTheme="minorHAnsi"/>
          <w:lang w:eastAsia="en-US"/>
        </w:rPr>
        <w:t>_________________________________________</w:t>
      </w:r>
    </w:p>
    <w:p w:rsidR="006A70D2" w:rsidRPr="006A70D2" w:rsidRDefault="006A70D2" w:rsidP="006A70D2">
      <w:pPr>
        <w:spacing w:line="252" w:lineRule="auto"/>
        <w:jc w:val="both"/>
        <w:rPr>
          <w:rFonts w:eastAsiaTheme="minorHAnsi"/>
          <w:sz w:val="20"/>
          <w:szCs w:val="20"/>
          <w:lang w:eastAsia="en-US"/>
        </w:rPr>
      </w:pPr>
      <w:r w:rsidRPr="006A70D2">
        <w:rPr>
          <w:rFonts w:eastAsiaTheme="minorHAnsi"/>
          <w:lang w:eastAsia="en-US"/>
        </w:rPr>
        <w:t xml:space="preserve">                                           </w:t>
      </w:r>
      <w:r>
        <w:rPr>
          <w:rFonts w:eastAsiaTheme="minorHAnsi"/>
          <w:lang w:eastAsia="en-US"/>
        </w:rPr>
        <w:t xml:space="preserve">                    </w:t>
      </w:r>
      <w:r w:rsidRPr="006A70D2">
        <w:rPr>
          <w:rFonts w:eastAsiaTheme="minorHAnsi"/>
          <w:sz w:val="20"/>
          <w:szCs w:val="20"/>
          <w:lang w:eastAsia="en-US"/>
        </w:rPr>
        <w:t>(название акта)</w:t>
      </w:r>
    </w:p>
    <w:p w:rsidR="006A70D2" w:rsidRDefault="006A70D2" w:rsidP="006A70D2">
      <w:pPr>
        <w:spacing w:line="252" w:lineRule="auto"/>
        <w:jc w:val="both"/>
        <w:rPr>
          <w:rFonts w:eastAsiaTheme="minorHAnsi"/>
          <w:lang w:eastAsia="en-US"/>
        </w:rPr>
      </w:pPr>
      <w:r w:rsidRPr="006A70D2">
        <w:rPr>
          <w:rFonts w:eastAsiaTheme="minorHAnsi"/>
          <w:lang w:eastAsia="en-US"/>
        </w:rPr>
        <w:t>и подде</w:t>
      </w:r>
      <w:r>
        <w:rPr>
          <w:rFonts w:eastAsiaTheme="minorHAnsi"/>
          <w:lang w:eastAsia="en-US"/>
        </w:rPr>
        <w:t xml:space="preserve">рживаем его внесение в порядке реализации </w:t>
      </w:r>
      <w:r w:rsidRPr="006A70D2">
        <w:rPr>
          <w:rFonts w:eastAsiaTheme="minorHAnsi"/>
          <w:lang w:eastAsia="en-US"/>
        </w:rPr>
        <w:t>правотворческой</w:t>
      </w:r>
      <w:r>
        <w:rPr>
          <w:rFonts w:eastAsiaTheme="minorHAnsi"/>
          <w:lang w:eastAsia="en-US"/>
        </w:rPr>
        <w:t xml:space="preserve"> </w:t>
      </w:r>
      <w:r w:rsidRPr="006A70D2">
        <w:rPr>
          <w:rFonts w:eastAsiaTheme="minorHAnsi"/>
          <w:lang w:eastAsia="en-US"/>
        </w:rPr>
        <w:t>инициативы граждан.</w:t>
      </w:r>
    </w:p>
    <w:p w:rsidR="006A70D2" w:rsidRPr="006A70D2" w:rsidRDefault="006A70D2" w:rsidP="006A70D2">
      <w:pPr>
        <w:spacing w:line="252" w:lineRule="auto"/>
        <w:jc w:val="both"/>
        <w:rPr>
          <w:rFonts w:eastAsiaTheme="minorHAnsi"/>
          <w:lang w:eastAsia="en-US"/>
        </w:rPr>
      </w:pPr>
    </w:p>
    <w:tbl>
      <w:tblPr>
        <w:tblStyle w:val="a5"/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10"/>
        <w:gridCol w:w="1196"/>
        <w:gridCol w:w="847"/>
        <w:gridCol w:w="1134"/>
        <w:gridCol w:w="1559"/>
        <w:gridCol w:w="1837"/>
        <w:gridCol w:w="998"/>
        <w:gridCol w:w="1134"/>
        <w:gridCol w:w="1559"/>
      </w:tblGrid>
      <w:tr w:rsidR="002433B9" w:rsidTr="002433B9">
        <w:tc>
          <w:tcPr>
            <w:tcW w:w="510" w:type="dxa"/>
          </w:tcPr>
          <w:p w:rsidR="002433B9" w:rsidRPr="00E81730" w:rsidRDefault="002433B9" w:rsidP="00E81730">
            <w:pPr>
              <w:spacing w:line="252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81730">
              <w:rPr>
                <w:rFonts w:eastAsiaTheme="minorHAnsi"/>
                <w:b/>
                <w:sz w:val="20"/>
                <w:szCs w:val="20"/>
                <w:lang w:eastAsia="en-US"/>
              </w:rPr>
              <w:t>№</w:t>
            </w:r>
          </w:p>
          <w:p w:rsidR="002433B9" w:rsidRDefault="002433B9" w:rsidP="00E81730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196" w:type="dxa"/>
          </w:tcPr>
          <w:p w:rsidR="002433B9" w:rsidRPr="00E81730" w:rsidRDefault="002433B9" w:rsidP="00E81730">
            <w:pPr>
              <w:spacing w:line="252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81730">
              <w:rPr>
                <w:rFonts w:eastAsiaTheme="minorHAnsi"/>
                <w:b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847" w:type="dxa"/>
          </w:tcPr>
          <w:p w:rsidR="002433B9" w:rsidRPr="00937139" w:rsidRDefault="002433B9" w:rsidP="00E81730">
            <w:pPr>
              <w:spacing w:line="252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37139">
              <w:rPr>
                <w:rFonts w:eastAsiaTheme="minorHAnsi"/>
                <w:b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1134" w:type="dxa"/>
          </w:tcPr>
          <w:p w:rsidR="002433B9" w:rsidRPr="002433B9" w:rsidRDefault="002433B9" w:rsidP="00937139">
            <w:pPr>
              <w:spacing w:line="252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Адрес места жительства</w:t>
            </w:r>
          </w:p>
        </w:tc>
        <w:tc>
          <w:tcPr>
            <w:tcW w:w="1559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37139">
              <w:rPr>
                <w:rFonts w:eastAsiaTheme="minorHAnsi"/>
                <w:b/>
                <w:sz w:val="20"/>
                <w:szCs w:val="20"/>
                <w:lang w:eastAsia="en-US"/>
              </w:rPr>
              <w:t>Серия и номер паспорта или документа, замещающего паспорт гражданина</w:t>
            </w:r>
          </w:p>
        </w:tc>
        <w:tc>
          <w:tcPr>
            <w:tcW w:w="1837" w:type="dxa"/>
          </w:tcPr>
          <w:p w:rsidR="002433B9" w:rsidRDefault="002433B9" w:rsidP="00937139">
            <w:pPr>
              <w:spacing w:line="252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37139">
              <w:rPr>
                <w:rFonts w:eastAsiaTheme="minorHAnsi"/>
                <w:b/>
                <w:sz w:val="20"/>
                <w:szCs w:val="20"/>
                <w:lang w:eastAsia="en-US"/>
              </w:rPr>
              <w:t>Сведения об определении лица уполномоченным представителем</w:t>
            </w:r>
          </w:p>
          <w:p w:rsidR="002433B9" w:rsidRPr="002433B9" w:rsidRDefault="002433B9" w:rsidP="00937139">
            <w:pPr>
              <w:spacing w:line="252" w:lineRule="auto"/>
              <w:jc w:val="center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val="en-US" w:eastAsia="en-US"/>
              </w:rPr>
              <w:t>&lt;*&gt;</w:t>
            </w:r>
          </w:p>
        </w:tc>
        <w:tc>
          <w:tcPr>
            <w:tcW w:w="998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37139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Подпись </w:t>
            </w:r>
          </w:p>
        </w:tc>
        <w:tc>
          <w:tcPr>
            <w:tcW w:w="1134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37139">
              <w:rPr>
                <w:rFonts w:eastAsiaTheme="minorHAnsi"/>
                <w:b/>
                <w:sz w:val="20"/>
                <w:szCs w:val="20"/>
                <w:lang w:eastAsia="en-US"/>
              </w:rPr>
              <w:t>Дата внесения подписи</w:t>
            </w:r>
          </w:p>
        </w:tc>
        <w:tc>
          <w:tcPr>
            <w:tcW w:w="1559" w:type="dxa"/>
          </w:tcPr>
          <w:p w:rsidR="002433B9" w:rsidRPr="002433B9" w:rsidRDefault="002433B9" w:rsidP="00937139">
            <w:pPr>
              <w:spacing w:line="252" w:lineRule="auto"/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Согласие на обработку персональных данных (подпись и дата ее внесения)</w:t>
            </w:r>
          </w:p>
        </w:tc>
      </w:tr>
      <w:tr w:rsidR="002433B9" w:rsidTr="002433B9">
        <w:tc>
          <w:tcPr>
            <w:tcW w:w="510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37139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96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37139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7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37139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59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37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8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559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</w:tr>
      <w:tr w:rsidR="002433B9" w:rsidTr="002433B9">
        <w:tc>
          <w:tcPr>
            <w:tcW w:w="510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47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433B9" w:rsidTr="002433B9">
        <w:tc>
          <w:tcPr>
            <w:tcW w:w="510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47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433B9" w:rsidRPr="002433B9" w:rsidTr="002433B9">
        <w:tc>
          <w:tcPr>
            <w:tcW w:w="510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47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433B9" w:rsidTr="002433B9">
        <w:tc>
          <w:tcPr>
            <w:tcW w:w="510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47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433B9" w:rsidTr="002433B9">
        <w:tc>
          <w:tcPr>
            <w:tcW w:w="510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96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847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37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98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2433B9" w:rsidRPr="00937139" w:rsidRDefault="002433B9" w:rsidP="00937139">
            <w:pPr>
              <w:spacing w:line="252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6A70D2" w:rsidRDefault="006A70D2" w:rsidP="00A41DCD">
      <w:pPr>
        <w:spacing w:line="252" w:lineRule="auto"/>
        <w:jc w:val="both"/>
        <w:rPr>
          <w:rFonts w:eastAsiaTheme="minorHAnsi"/>
          <w:lang w:eastAsia="en-US"/>
        </w:rPr>
      </w:pPr>
    </w:p>
    <w:p w:rsidR="00937139" w:rsidRDefault="00937139" w:rsidP="00A41DCD">
      <w:pPr>
        <w:spacing w:line="252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Информация о каждом члене инициативной группы, подпись и дата ее внесения в список вносятся каждым членом инициативной группы собственноручно.</w:t>
      </w:r>
    </w:p>
    <w:p w:rsidR="002433B9" w:rsidRDefault="002433B9" w:rsidP="00A41DCD">
      <w:pPr>
        <w:spacing w:line="252" w:lineRule="auto"/>
        <w:jc w:val="both"/>
        <w:rPr>
          <w:rFonts w:eastAsiaTheme="minorHAnsi"/>
          <w:lang w:eastAsia="en-US"/>
        </w:rPr>
      </w:pPr>
      <w:r w:rsidRPr="00F50586">
        <w:rPr>
          <w:rFonts w:eastAsiaTheme="minorHAnsi"/>
          <w:lang w:eastAsia="en-US"/>
        </w:rPr>
        <w:t>&lt;*&gt;</w:t>
      </w:r>
      <w:r>
        <w:rPr>
          <w:rFonts w:eastAsiaTheme="minorHAnsi"/>
          <w:lang w:eastAsia="en-US"/>
        </w:rPr>
        <w:t xml:space="preserve"> Графа заполняет</w:t>
      </w:r>
      <w:r w:rsidR="00F50586">
        <w:rPr>
          <w:rFonts w:eastAsiaTheme="minorHAnsi"/>
          <w:lang w:eastAsia="en-US"/>
        </w:rPr>
        <w:t>ся лицом, определенным уполномоченными представителем, путем внесения записи «представитель».</w:t>
      </w:r>
    </w:p>
    <w:p w:rsidR="00F50586" w:rsidRPr="002433B9" w:rsidRDefault="00F50586" w:rsidP="00A41DCD">
      <w:pPr>
        <w:spacing w:line="252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Согласие на обработку персональных данных может быть отозвано субъектом персональных данных на основании его письменного заявления, поданного в орган местного самоуправления или должностному лицу местного самоуправления.</w:t>
      </w:r>
    </w:p>
    <w:sectPr w:rsidR="00F50586" w:rsidRPr="0024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2F81"/>
    <w:multiLevelType w:val="hybridMultilevel"/>
    <w:tmpl w:val="69066EC0"/>
    <w:lvl w:ilvl="0" w:tplc="C2C2FDFE">
      <w:start w:val="1"/>
      <w:numFmt w:val="decimal"/>
      <w:lvlText w:val="%1."/>
      <w:lvlJc w:val="center"/>
      <w:pPr>
        <w:ind w:left="43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  <w:rPr>
        <w:rFonts w:cs="Times New Roman"/>
      </w:rPr>
    </w:lvl>
  </w:abstractNum>
  <w:abstractNum w:abstractNumId="1" w15:restartNumberingAfterBreak="0">
    <w:nsid w:val="567F1D37"/>
    <w:multiLevelType w:val="multilevel"/>
    <w:tmpl w:val="57224162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9B"/>
    <w:rsid w:val="0000632E"/>
    <w:rsid w:val="0001790D"/>
    <w:rsid w:val="00025ACB"/>
    <w:rsid w:val="000C2A8A"/>
    <w:rsid w:val="000C39E5"/>
    <w:rsid w:val="000F2A7B"/>
    <w:rsid w:val="001017BE"/>
    <w:rsid w:val="00142287"/>
    <w:rsid w:val="00202AF9"/>
    <w:rsid w:val="00234174"/>
    <w:rsid w:val="00240EB3"/>
    <w:rsid w:val="002433B9"/>
    <w:rsid w:val="002637ED"/>
    <w:rsid w:val="002A7E7C"/>
    <w:rsid w:val="003D2F0C"/>
    <w:rsid w:val="003D5B3F"/>
    <w:rsid w:val="003F5C85"/>
    <w:rsid w:val="00411330"/>
    <w:rsid w:val="004A4C73"/>
    <w:rsid w:val="005414B3"/>
    <w:rsid w:val="00596E86"/>
    <w:rsid w:val="005B5494"/>
    <w:rsid w:val="005C1311"/>
    <w:rsid w:val="005E3733"/>
    <w:rsid w:val="00670D9A"/>
    <w:rsid w:val="006A70D2"/>
    <w:rsid w:val="006F083F"/>
    <w:rsid w:val="00793C7A"/>
    <w:rsid w:val="007D6875"/>
    <w:rsid w:val="008154D7"/>
    <w:rsid w:val="008B2E69"/>
    <w:rsid w:val="008D58AF"/>
    <w:rsid w:val="00925FEA"/>
    <w:rsid w:val="00937139"/>
    <w:rsid w:val="009405D9"/>
    <w:rsid w:val="0096399A"/>
    <w:rsid w:val="009A50FE"/>
    <w:rsid w:val="00A02CB6"/>
    <w:rsid w:val="00A41DCD"/>
    <w:rsid w:val="00A5520C"/>
    <w:rsid w:val="00AD529B"/>
    <w:rsid w:val="00AE56D1"/>
    <w:rsid w:val="00B3635D"/>
    <w:rsid w:val="00B36A07"/>
    <w:rsid w:val="00B434B5"/>
    <w:rsid w:val="00B54352"/>
    <w:rsid w:val="00B7488E"/>
    <w:rsid w:val="00BC5BD7"/>
    <w:rsid w:val="00BD7439"/>
    <w:rsid w:val="00C068EA"/>
    <w:rsid w:val="00C3681F"/>
    <w:rsid w:val="00CC7989"/>
    <w:rsid w:val="00CE35F5"/>
    <w:rsid w:val="00D0173D"/>
    <w:rsid w:val="00D5733D"/>
    <w:rsid w:val="00D65827"/>
    <w:rsid w:val="00E20852"/>
    <w:rsid w:val="00E81730"/>
    <w:rsid w:val="00E95D7A"/>
    <w:rsid w:val="00EB14B0"/>
    <w:rsid w:val="00F4438C"/>
    <w:rsid w:val="00F50586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1E5AF-55C4-4C91-9B74-7D1A8D3C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2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1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4174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A7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D7017499EAE06CEEC4EBDCD2C46639A4A50862463B7AB4BF47A46EB6123A11BAB1C1DC24C3D40AC5DsB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9F522-D0A2-44E8-BB8A-FE4AE3E10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IGNATOVKA-11</dc:creator>
  <cp:keywords/>
  <dc:description/>
  <cp:lastModifiedBy>IGNATOVKA-11</cp:lastModifiedBy>
  <cp:revision>22</cp:revision>
  <cp:lastPrinted>2018-02-08T07:22:00Z</cp:lastPrinted>
  <dcterms:created xsi:type="dcterms:W3CDTF">2016-11-25T09:25:00Z</dcterms:created>
  <dcterms:modified xsi:type="dcterms:W3CDTF">2018-02-12T06:36:00Z</dcterms:modified>
</cp:coreProperties>
</file>